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</w:t>
      </w:r>
      <w:bookmarkStart w:id="0" w:name="OLE_LINK1"/>
      <w:bookmarkStart w:id="1" w:name="OLE_LINK2"/>
      <w:r>
        <w:rPr>
          <w:rFonts w:ascii="標楷體" w:eastAsia="標楷體" w:hAnsi="標楷體" w:hint="eastAsia"/>
          <w:b/>
          <w:sz w:val="40"/>
          <w:szCs w:val="40"/>
        </w:rPr>
        <w:t>移民署</w:t>
      </w:r>
      <w:bookmarkEnd w:id="0"/>
      <w:bookmarkEnd w:id="1"/>
    </w:p>
    <w:p w:rsidR="00EC1C4B" w:rsidRPr="00C2352C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352C">
        <w:rPr>
          <w:rFonts w:ascii="標楷體" w:eastAsia="標楷體" w:hAnsi="標楷體" w:hint="eastAsia"/>
          <w:b/>
          <w:sz w:val="40"/>
          <w:szCs w:val="40"/>
        </w:rPr>
        <w:t>「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10</w:t>
      </w:r>
      <w:r w:rsidR="00C2352C" w:rsidRPr="00C2352C">
        <w:rPr>
          <w:rFonts w:ascii="標楷體" w:eastAsia="標楷體" w:hAnsi="標楷體"/>
          <w:b/>
          <w:spacing w:val="-10"/>
          <w:sz w:val="40"/>
          <w:szCs w:val="40"/>
        </w:rPr>
        <w:t>7</w:t>
      </w:r>
      <w:r w:rsidR="00C2352C" w:rsidRPr="00C2352C">
        <w:rPr>
          <w:rFonts w:ascii="標楷體" w:eastAsia="標楷體" w:hAnsi="標楷體" w:hint="eastAsia"/>
          <w:b/>
          <w:spacing w:val="-10"/>
          <w:sz w:val="40"/>
          <w:szCs w:val="40"/>
        </w:rPr>
        <w:t>年新住民子女新星培育營</w:t>
      </w:r>
      <w:r w:rsidRPr="00C2352C">
        <w:rPr>
          <w:rFonts w:ascii="標楷體" w:eastAsia="標楷體" w:hAnsi="標楷體" w:hint="eastAsia"/>
          <w:b/>
          <w:sz w:val="40"/>
          <w:szCs w:val="40"/>
        </w:rPr>
        <w:t>」活動</w:t>
      </w:r>
      <w:r w:rsidR="00D03DBB" w:rsidRPr="00C2352C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593F00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 w:rsidRPr="00593F00">
        <w:rPr>
          <w:rFonts w:ascii="標楷體" w:eastAsia="標楷體" w:hAnsi="標楷體" w:hint="eastAsia"/>
          <w:sz w:val="32"/>
          <w:szCs w:val="32"/>
        </w:rPr>
        <w:t>移民署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因應政府新南向政策發展需求，結合</w:t>
      </w:r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E71C3E" w:rsidRPr="00F23EB4">
        <w:rPr>
          <w:rFonts w:ascii="標楷體" w:eastAsia="標楷體" w:hAnsi="標楷體" w:hint="eastAsia"/>
          <w:sz w:val="32"/>
          <w:szCs w:val="32"/>
        </w:rPr>
        <w:t>冀藉讓</w:t>
      </w:r>
      <w:proofErr w:type="gramEnd"/>
      <w:r w:rsidR="00E71C3E" w:rsidRPr="00F23EB4">
        <w:rPr>
          <w:rFonts w:ascii="標楷體" w:eastAsia="標楷體" w:hAnsi="標楷體" w:hint="eastAsia"/>
          <w:sz w:val="32"/>
          <w:szCs w:val="32"/>
        </w:rPr>
        <w:t>新住民子女瞭解其自身優勢及未來就業市場，並為日後提供工作媒合、實習及就業作準備，以扎根培</w:t>
      </w:r>
      <w:bookmarkStart w:id="2" w:name="_GoBack"/>
      <w:bookmarkEnd w:id="2"/>
      <w:r w:rsidR="00E71C3E" w:rsidRPr="00F23EB4">
        <w:rPr>
          <w:rFonts w:ascii="標楷體" w:eastAsia="標楷體" w:hAnsi="標楷體" w:hint="eastAsia"/>
          <w:sz w:val="32"/>
          <w:szCs w:val="32"/>
        </w:rPr>
        <w:t>育國家新南向</w:t>
      </w:r>
      <w:r w:rsidR="00E71C3E">
        <w:rPr>
          <w:rFonts w:ascii="標楷體" w:eastAsia="標楷體" w:hAnsi="標楷體" w:hint="eastAsia"/>
          <w:sz w:val="32"/>
          <w:szCs w:val="32"/>
        </w:rPr>
        <w:t>人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才</w:t>
      </w:r>
      <w:r w:rsidR="00E71C3E">
        <w:rPr>
          <w:rFonts w:ascii="標楷體" w:eastAsia="標楷體" w:hAnsi="標楷體" w:hint="eastAsia"/>
          <w:sz w:val="32"/>
          <w:szCs w:val="32"/>
        </w:rPr>
        <w:t>的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明日之星。</w:t>
      </w:r>
    </w:p>
    <w:p w:rsidR="000B1C7D" w:rsidRPr="0097303D" w:rsidRDefault="000B1C7D" w:rsidP="00C2352C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C2352C">
        <w:rPr>
          <w:rFonts w:ascii="標楷體" w:eastAsia="標楷體" w:hAnsi="標楷體" w:hint="eastAsia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C2352C">
        <w:rPr>
          <w:rFonts w:ascii="標楷體" w:eastAsia="標楷體" w:hAnsi="標楷體" w:hint="eastAsia"/>
          <w:sz w:val="32"/>
          <w:szCs w:val="32"/>
        </w:rPr>
        <w:t>0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與國人結婚之外國人、無國籍人、大陸地區人民、香港或澳門居民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且在</w:t>
      </w:r>
      <w:proofErr w:type="gramStart"/>
      <w:r w:rsidR="00C2352C" w:rsidRPr="0011009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2352C" w:rsidRPr="0011009A">
        <w:rPr>
          <w:rFonts w:ascii="標楷體" w:eastAsia="標楷體" w:hAnsi="標楷體" w:hint="eastAsia"/>
          <w:sz w:val="32"/>
          <w:szCs w:val="32"/>
        </w:rPr>
        <w:t>合法居留、定居或設有戶籍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C2352C">
        <w:rPr>
          <w:rFonts w:ascii="標楷體" w:eastAsia="標楷體" w:hAnsi="標楷體" w:hint="eastAsia"/>
          <w:sz w:val="32"/>
          <w:szCs w:val="32"/>
        </w:rPr>
        <w:t>所生之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子女</w:t>
      </w:r>
      <w:r w:rsidR="00C2352C" w:rsidRPr="0011009A">
        <w:rPr>
          <w:rFonts w:ascii="新細明體" w:hAnsi="新細明體" w:hint="eastAsia"/>
          <w:sz w:val="32"/>
          <w:szCs w:val="32"/>
        </w:rPr>
        <w:t>，</w:t>
      </w:r>
      <w:r w:rsidR="00C2352C" w:rsidRPr="0011009A">
        <w:rPr>
          <w:rFonts w:ascii="標楷體" w:eastAsia="標楷體" w:hAnsi="標楷體" w:hint="eastAsia"/>
          <w:sz w:val="32"/>
          <w:szCs w:val="32"/>
        </w:rPr>
        <w:t>且</w:t>
      </w:r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具中華民國國籍並在</w:t>
      </w:r>
      <w:proofErr w:type="gramStart"/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C2352C" w:rsidRPr="0011009A">
        <w:rPr>
          <w:rFonts w:ascii="標楷體" w:eastAsia="標楷體" w:hAnsi="標楷體" w:hint="eastAsia"/>
          <w:color w:val="000000"/>
          <w:sz w:val="32"/>
          <w:szCs w:val="32"/>
        </w:rPr>
        <w:t>居住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C2352C" w:rsidRPr="00120C1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不包含華僑</w:t>
      </w:r>
      <w:r w:rsidR="00C235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及無戶籍國民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2352C">
        <w:rPr>
          <w:rFonts w:ascii="新細明體" w:hAnsi="新細明體" w:hint="eastAsia"/>
          <w:color w:val="000000"/>
          <w:sz w:val="32"/>
          <w:szCs w:val="32"/>
        </w:rPr>
        <w:t>，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就讀</w:t>
      </w:r>
      <w:r w:rsidR="00C2352C" w:rsidRPr="00103822">
        <w:rPr>
          <w:rFonts w:ascii="標楷體" w:eastAsia="標楷體" w:hAnsi="標楷體" w:hint="eastAsia"/>
          <w:color w:val="000000"/>
          <w:sz w:val="32"/>
          <w:szCs w:val="32"/>
        </w:rPr>
        <w:t>高中(職)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352C" w:rsidRPr="00267619" w:rsidRDefault="00EE7FB5" w:rsidP="00C2352C">
      <w:pPr>
        <w:pStyle w:val="a3"/>
        <w:numPr>
          <w:ilvl w:val="1"/>
          <w:numId w:val="1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國人子女: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國人子女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2352C" w:rsidRPr="00267619">
        <w:rPr>
          <w:rFonts w:ascii="標楷體" w:eastAsia="標楷體" w:hAnsi="標楷體" w:hint="eastAsia"/>
          <w:color w:val="000000"/>
          <w:sz w:val="32"/>
          <w:szCs w:val="32"/>
        </w:rPr>
        <w:t>高中(職)以上在學學生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F6BCC" w:rsidRPr="00C2352C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C2352C" w:rsidRDefault="00C2352C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7A2908">
      <w:pPr>
        <w:pStyle w:val="a3"/>
        <w:numPr>
          <w:ilvl w:val="0"/>
          <w:numId w:val="16"/>
        </w:numPr>
        <w:snapToGrid w:val="0"/>
        <w:spacing w:line="420" w:lineRule="exact"/>
        <w:ind w:leftChars="0" w:left="1276" w:hanging="62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課程規劃主軸以觀光旅遊、行銷企劃為主，並安排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等課程。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EE7FB5">
      <w:pPr>
        <w:numPr>
          <w:ilvl w:val="0"/>
          <w:numId w:val="16"/>
        </w:numPr>
        <w:adjustRightInd w:val="0"/>
        <w:snapToGrid w:val="0"/>
        <w:spacing w:line="4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lastRenderedPageBreak/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年4月</w:t>
      </w:r>
      <w:r w:rsidR="00C2352C">
        <w:rPr>
          <w:rFonts w:ascii="標楷體" w:eastAsia="標楷體" w:hAnsi="標楷體" w:hint="eastAsia"/>
          <w:sz w:val="32"/>
          <w:szCs w:val="32"/>
        </w:rPr>
        <w:t>3</w:t>
      </w:r>
      <w:r w:rsidR="009250B8">
        <w:rPr>
          <w:rFonts w:ascii="標楷體" w:eastAsia="標楷體" w:hAnsi="標楷體" w:hint="eastAsia"/>
          <w:sz w:val="32"/>
          <w:szCs w:val="32"/>
        </w:rPr>
        <w:t>日(星期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="009250B8">
        <w:rPr>
          <w:rFonts w:ascii="標楷體" w:eastAsia="標楷體" w:hAnsi="標楷體" w:hint="eastAsia"/>
          <w:sz w:val="32"/>
          <w:szCs w:val="32"/>
        </w:rPr>
        <w:t>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</w:t>
      </w:r>
      <w:r w:rsidR="00C2352C">
        <w:rPr>
          <w:rFonts w:ascii="標楷體" w:eastAsia="標楷體" w:hAnsi="標楷體" w:hint="eastAsia"/>
          <w:sz w:val="32"/>
          <w:szCs w:val="32"/>
        </w:rPr>
        <w:t>7</w:t>
      </w:r>
      <w:r w:rsidR="009250B8">
        <w:rPr>
          <w:rFonts w:ascii="標楷體" w:eastAsia="標楷體" w:hAnsi="標楷體" w:hint="eastAsia"/>
          <w:sz w:val="32"/>
          <w:szCs w:val="32"/>
        </w:rPr>
        <w:t>年</w:t>
      </w:r>
      <w:r w:rsidR="00C2352C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C2352C">
        <w:rPr>
          <w:rFonts w:ascii="標楷體" w:eastAsia="標楷體" w:hAnsi="標楷體" w:hint="eastAsia"/>
          <w:sz w:val="32"/>
          <w:szCs w:val="32"/>
        </w:rPr>
        <w:t>二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(郵戳為憑)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0839E3" w:rsidRPr="000839E3" w:rsidRDefault="0052588C" w:rsidP="000839E3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0839E3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以書面報名為主，並檢附下列資料；各文件依序放信封袋，不需裝訂，信封標示「10</w:t>
      </w:r>
      <w:r w:rsidR="009906B1">
        <w:rPr>
          <w:rFonts w:ascii="標楷體" w:eastAsia="標楷體" w:hAnsi="標楷體"/>
          <w:sz w:val="32"/>
          <w:szCs w:val="32"/>
        </w:rPr>
        <w:t>7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年新住民子女</w:t>
      </w:r>
      <w:r w:rsidR="009906B1">
        <w:rPr>
          <w:rFonts w:ascii="標楷體" w:eastAsia="標楷體" w:hAnsi="標楷體" w:hint="eastAsia"/>
          <w:sz w:val="32"/>
          <w:szCs w:val="32"/>
        </w:rPr>
        <w:t>新星</w:t>
      </w:r>
      <w:r w:rsidR="000839E3" w:rsidRPr="000839E3">
        <w:rPr>
          <w:rFonts w:ascii="標楷體" w:eastAsia="標楷體" w:hAnsi="標楷體" w:hint="eastAsia"/>
          <w:sz w:val="32"/>
          <w:szCs w:val="32"/>
        </w:rPr>
        <w:t>培育營」，掛號寄至「100臺北市中正區廣州街15號5樓，移民</w:t>
      </w:r>
      <w:proofErr w:type="gramStart"/>
      <w:r w:rsidR="000839E3" w:rsidRPr="000839E3">
        <w:rPr>
          <w:rFonts w:ascii="標楷體" w:eastAsia="標楷體" w:hAnsi="標楷體" w:hint="eastAsia"/>
          <w:sz w:val="32"/>
          <w:szCs w:val="32"/>
        </w:rPr>
        <w:t>輔導科收</w:t>
      </w:r>
      <w:proofErr w:type="gramEnd"/>
      <w:r w:rsidR="000839E3" w:rsidRPr="000839E3">
        <w:rPr>
          <w:rFonts w:ascii="標楷體" w:eastAsia="標楷體" w:hAnsi="標楷體" w:hint="eastAsia"/>
          <w:sz w:val="32"/>
          <w:szCs w:val="32"/>
        </w:rPr>
        <w:t>」。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B2960">
      <w:pPr>
        <w:numPr>
          <w:ilvl w:val="3"/>
          <w:numId w:val="25"/>
        </w:numPr>
        <w:adjustRightInd w:val="0"/>
        <w:snapToGrid w:val="0"/>
        <w:spacing w:line="4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Pr="00432E8C" w:rsidRDefault="00432E8C" w:rsidP="00432E8C">
      <w:pPr>
        <w:adjustRightInd w:val="0"/>
        <w:snapToGrid w:val="0"/>
        <w:spacing w:line="420" w:lineRule="exact"/>
        <w:ind w:left="993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32E8C">
        <w:rPr>
          <w:rFonts w:ascii="標楷體" w:eastAsia="標楷體" w:hAnsi="標楷體" w:hint="eastAsia"/>
          <w:sz w:val="32"/>
          <w:szCs w:val="32"/>
        </w:rPr>
        <w:t>※資料若經通知</w:t>
      </w:r>
      <w:r>
        <w:rPr>
          <w:rFonts w:ascii="標楷體" w:eastAsia="標楷體" w:hAnsi="標楷體" w:hint="eastAsia"/>
          <w:sz w:val="32"/>
          <w:szCs w:val="32"/>
        </w:rPr>
        <w:t>補正</w:t>
      </w:r>
      <w:r w:rsidRPr="00432E8C">
        <w:rPr>
          <w:rFonts w:ascii="標楷體" w:eastAsia="標楷體" w:hAnsi="標楷體" w:hint="eastAsia"/>
          <w:sz w:val="32"/>
          <w:szCs w:val="32"/>
        </w:rPr>
        <w:t>仍未齊全，視同不符合資格</w:t>
      </w:r>
    </w:p>
    <w:p w:rsidR="003B2960" w:rsidRPr="0026518C" w:rsidRDefault="003B2960" w:rsidP="003B2960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4B298A" w:rsidRDefault="003B2960" w:rsidP="00D90F0D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420" w:lineRule="exact"/>
        <w:ind w:leftChars="0" w:left="622" w:hanging="5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目擇優錄取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60名學員，</w:t>
      </w:r>
      <w:r w:rsidRPr="004B298A">
        <w:rPr>
          <w:rFonts w:ascii="標楷體" w:eastAsia="標楷體" w:hAnsi="標楷體" w:hint="eastAsia"/>
          <w:sz w:val="32"/>
          <w:szCs w:val="32"/>
        </w:rPr>
        <w:t>錄取順序依序為大專院校學生，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B2960" w:rsidRPr="004B298A" w:rsidRDefault="004B298A" w:rsidP="004B298A">
      <w:pPr>
        <w:pStyle w:val="a3"/>
        <w:adjustRightInd w:val="0"/>
        <w:snapToGrid w:val="0"/>
        <w:spacing w:line="420" w:lineRule="exact"/>
        <w:ind w:leftChars="0" w:left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B298A">
        <w:rPr>
          <w:rFonts w:ascii="標楷體" w:eastAsia="標楷體" w:hAnsi="標楷體" w:hint="eastAsia"/>
          <w:sz w:val="32"/>
          <w:szCs w:val="32"/>
        </w:rPr>
        <w:t>依序高三生、高二生、高一學生</w:t>
      </w:r>
      <w:r w:rsidR="003B2960" w:rsidRPr="004B298A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</w:t>
      </w:r>
      <w:proofErr w:type="gramStart"/>
      <w:r w:rsidRPr="004345D5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4345D5">
        <w:rPr>
          <w:rFonts w:ascii="標楷體" w:eastAsia="標楷體" w:hAnsi="標楷體" w:hint="eastAsia"/>
          <w:sz w:val="32"/>
          <w:szCs w:val="32"/>
        </w:rPr>
        <w:t xml:space="preserve">打，不符此規格者為審核不通 </w:t>
      </w:r>
    </w:p>
    <w:p w:rsidR="004345D5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345D5">
        <w:rPr>
          <w:rFonts w:ascii="標楷體" w:eastAsia="標楷體" w:hAnsi="標楷體" w:hint="eastAsia"/>
          <w:sz w:val="32"/>
          <w:szCs w:val="32"/>
        </w:rPr>
        <w:t>過。</w:t>
      </w:r>
    </w:p>
    <w:p w:rsidR="003B2960" w:rsidRPr="004345D5" w:rsidRDefault="004345D5" w:rsidP="004345D5">
      <w:pPr>
        <w:adjustRightInd w:val="0"/>
        <w:snapToGrid w:val="0"/>
        <w:spacing w:line="4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068"/>
        <w:gridCol w:w="5622"/>
        <w:gridCol w:w="1552"/>
      </w:tblGrid>
      <w:tr w:rsidR="000839E3" w:rsidTr="00DD6C59">
        <w:tc>
          <w:tcPr>
            <w:tcW w:w="6690" w:type="dxa"/>
            <w:gridSpan w:val="2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分數比例</w:t>
            </w:r>
          </w:p>
        </w:tc>
      </w:tr>
      <w:tr w:rsidR="000839E3" w:rsidTr="00DD6C59">
        <w:tc>
          <w:tcPr>
            <w:tcW w:w="1068" w:type="dxa"/>
            <w:vMerge w:val="restart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自傳(800字以上)</w:t>
            </w:r>
          </w:p>
        </w:tc>
        <w:tc>
          <w:tcPr>
            <w:tcW w:w="562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求學生涯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語言學習經歷等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1068" w:type="dxa"/>
            <w:vMerge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2" w:type="dxa"/>
          </w:tcPr>
          <w:p w:rsidR="000839E3" w:rsidRPr="0036365B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56D1">
              <w:rPr>
                <w:rFonts w:ascii="標楷體" w:eastAsia="標楷體" w:hAnsi="標楷體" w:hint="eastAsia"/>
                <w:sz w:val="32"/>
                <w:szCs w:val="32"/>
              </w:rPr>
              <w:t>報名動機及就業願景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Pr="001860D2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特殊表現或得獎事蹟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  <w:tr w:rsidR="000839E3" w:rsidTr="00DD6C59">
        <w:tc>
          <w:tcPr>
            <w:tcW w:w="6690" w:type="dxa"/>
            <w:gridSpan w:val="2"/>
          </w:tcPr>
          <w:p w:rsidR="000839E3" w:rsidRDefault="000839E3" w:rsidP="00CE543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語言能力(語言檢定或得獎)</w:t>
            </w:r>
          </w:p>
        </w:tc>
        <w:tc>
          <w:tcPr>
            <w:tcW w:w="1552" w:type="dxa"/>
          </w:tcPr>
          <w:p w:rsidR="000839E3" w:rsidRDefault="000839E3" w:rsidP="00DD6C59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新細明體" w:hAnsi="新細明體" w:hint="eastAsia"/>
                <w:sz w:val="32"/>
                <w:szCs w:val="32"/>
              </w:rPr>
              <w:t>％</w:t>
            </w:r>
          </w:p>
        </w:tc>
      </w:tr>
    </w:tbl>
    <w:p w:rsidR="000839E3" w:rsidRPr="00523D27" w:rsidRDefault="004345D5" w:rsidP="003B2960">
      <w:pPr>
        <w:adjustRightInd w:val="0"/>
        <w:snapToGrid w:val="0"/>
        <w:spacing w:line="420" w:lineRule="exact"/>
        <w:ind w:leftChars="-112" w:hangingChars="84" w:hanging="26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7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28</w:t>
      </w:r>
      <w:r w:rsidRPr="001D109C">
        <w:rPr>
          <w:rFonts w:ascii="標楷體" w:eastAsia="標楷體" w:hAnsi="標楷體" w:hint="eastAsia"/>
          <w:sz w:val="32"/>
          <w:szCs w:val="32"/>
        </w:rPr>
        <w:t>日(星期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一</w:t>
      </w:r>
      <w:r w:rsidRPr="001D109C">
        <w:rPr>
          <w:rFonts w:ascii="標楷體" w:eastAsia="標楷體" w:hAnsi="標楷體" w:hint="eastAsia"/>
          <w:sz w:val="32"/>
          <w:szCs w:val="32"/>
        </w:rPr>
        <w:t>)公布於</w:t>
      </w:r>
      <w:proofErr w:type="gramStart"/>
      <w:r w:rsidRPr="001D109C">
        <w:rPr>
          <w:rFonts w:ascii="標楷體" w:eastAsia="標楷體" w:hAnsi="標楷體" w:hint="eastAsia"/>
          <w:sz w:val="32"/>
          <w:szCs w:val="32"/>
        </w:rPr>
        <w:t>本署全</w:t>
      </w:r>
      <w:proofErr w:type="gramEnd"/>
      <w:r w:rsidRPr="001D109C">
        <w:rPr>
          <w:rFonts w:ascii="標楷體" w:eastAsia="標楷體" w:hAnsi="標楷體" w:hint="eastAsia"/>
          <w:sz w:val="32"/>
          <w:szCs w:val="32"/>
        </w:rPr>
        <w:t xml:space="preserve">  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lastRenderedPageBreak/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育才議題，增加其自信心，厚植國家競爭力。</w:t>
      </w:r>
    </w:p>
    <w:p w:rsidR="00BC53B6" w:rsidRDefault="00BB2A01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D40A53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02)2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9393分機2371楊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小姐</w:t>
      </w:r>
      <w:r w:rsidR="00BC53B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D0EE8" w:rsidRPr="001D109C" w:rsidRDefault="00801B32" w:rsidP="00BC53B6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BC53B6">
      <w:footerReference w:type="default" r:id="rId8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86" w:rsidRPr="004F3F38" w:rsidRDefault="00A65686" w:rsidP="008D0B1F">
      <w:r>
        <w:separator/>
      </w:r>
    </w:p>
  </w:endnote>
  <w:endnote w:type="continuationSeparator" w:id="0">
    <w:p w:rsidR="00A65686" w:rsidRPr="004F3F38" w:rsidRDefault="00A65686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00" w:rsidRPr="00593F0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86" w:rsidRPr="004F3F38" w:rsidRDefault="00A65686" w:rsidP="008D0B1F">
      <w:r>
        <w:separator/>
      </w:r>
    </w:p>
  </w:footnote>
  <w:footnote w:type="continuationSeparator" w:id="0">
    <w:p w:rsidR="00A65686" w:rsidRPr="004F3F38" w:rsidRDefault="00A65686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6622A7"/>
    <w:multiLevelType w:val="hybridMultilevel"/>
    <w:tmpl w:val="BAA01FCE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3398E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2960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66586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93F00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5686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immi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user</cp:lastModifiedBy>
  <cp:revision>4</cp:revision>
  <cp:lastPrinted>2014-06-25T07:59:00Z</cp:lastPrinted>
  <dcterms:created xsi:type="dcterms:W3CDTF">2018-03-31T02:49:00Z</dcterms:created>
  <dcterms:modified xsi:type="dcterms:W3CDTF">2018-03-31T03:13:00Z</dcterms:modified>
</cp:coreProperties>
</file>